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77623B12" w:rsidR="00BD7592" w:rsidRPr="00E2667A" w:rsidRDefault="00BE2BEF" w:rsidP="00BD7592">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31EF3B4D">
                <wp:simplePos x="0" y="0"/>
                <wp:positionH relativeFrom="page">
                  <wp:posOffset>0</wp:posOffset>
                </wp:positionH>
                <wp:positionV relativeFrom="paragraph">
                  <wp:posOffset>-530225</wp:posOffset>
                </wp:positionV>
                <wp:extent cx="7703820" cy="179959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79959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1940FA82" w:rsidR="00E93DBF" w:rsidRPr="00A846C4" w:rsidRDefault="00226413" w:rsidP="00A846C4">
                            <w:pPr>
                              <w:ind w:left="1416"/>
                              <w:rPr>
                                <w:color w:val="000000" w:themeColor="text1"/>
                              </w:rPr>
                            </w:pPr>
                            <w:r>
                              <w:rPr>
                                <w:rFonts w:cs="Calibri-BoldItalic"/>
                                <w:b/>
                                <w:bCs/>
                                <w:noProof/>
                                <w:color w:val="000000" w:themeColor="text1"/>
                                <w:sz w:val="32"/>
                                <w:szCs w:val="32"/>
                                <w:lang w:eastAsia="nl-NL"/>
                              </w:rPr>
                              <w:t>Huisartsencentrum Mierlo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1.75pt;width:606.6pt;height:14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1940FA82" w:rsidR="00E93DBF" w:rsidRPr="00A846C4" w:rsidRDefault="00226413" w:rsidP="00A846C4">
                      <w:pPr>
                        <w:ind w:left="1416"/>
                        <w:rPr>
                          <w:color w:val="000000" w:themeColor="text1"/>
                        </w:rPr>
                      </w:pPr>
                      <w:r>
                        <w:rPr>
                          <w:rFonts w:cs="Calibri-BoldItalic"/>
                          <w:b/>
                          <w:bCs/>
                          <w:noProof/>
                          <w:color w:val="000000" w:themeColor="text1"/>
                          <w:sz w:val="32"/>
                          <w:szCs w:val="32"/>
                          <w:lang w:eastAsia="nl-NL"/>
                        </w:rPr>
                        <w:t>Huisartsencentrum Mierlo</w:t>
                      </w:r>
                    </w:p>
                  </w:txbxContent>
                </v:textbox>
                <w10:wrap anchorx="page"/>
              </v:rect>
            </w:pict>
          </mc:Fallback>
        </mc:AlternateContent>
      </w:r>
      <w:r w:rsidR="00226413">
        <w:rPr>
          <w:rFonts w:cs="Calibri-BoldItalic"/>
          <w:b/>
          <w:bCs/>
          <w:noProof/>
          <w:sz w:val="32"/>
          <w:szCs w:val="32"/>
          <w:lang w:eastAsia="nl-NL"/>
        </w:rPr>
        <w:drawing>
          <wp:anchor distT="0" distB="0" distL="114300" distR="114300" simplePos="0" relativeHeight="251659265" behindDoc="1" locked="0" layoutInCell="1" allowOverlap="1" wp14:anchorId="081E5FF8" wp14:editId="2B4B9F20">
            <wp:simplePos x="0" y="0"/>
            <wp:positionH relativeFrom="column">
              <wp:posOffset>3823970</wp:posOffset>
            </wp:positionH>
            <wp:positionV relativeFrom="page">
              <wp:posOffset>541020</wp:posOffset>
            </wp:positionV>
            <wp:extent cx="2649855" cy="762635"/>
            <wp:effectExtent l="0" t="0" r="0" b="0"/>
            <wp:wrapThrough wrapText="bothSides">
              <wp:wrapPolygon edited="0">
                <wp:start x="1087" y="2158"/>
                <wp:lineTo x="776" y="5396"/>
                <wp:lineTo x="621" y="16187"/>
                <wp:lineTo x="2485" y="17266"/>
                <wp:lineTo x="8385" y="18345"/>
                <wp:lineTo x="17702" y="18345"/>
                <wp:lineTo x="18013" y="17266"/>
                <wp:lineTo x="18789" y="11870"/>
                <wp:lineTo x="21429" y="8633"/>
                <wp:lineTo x="21274" y="3777"/>
                <wp:lineTo x="14286" y="2158"/>
                <wp:lineTo x="1087" y="2158"/>
              </wp:wrapPolygon>
            </wp:wrapThrough>
            <wp:docPr id="89815623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156236" name="Afbeelding 89815623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9855" cy="762635"/>
                    </a:xfrm>
                    <a:prstGeom prst="rect">
                      <a:avLst/>
                    </a:prstGeom>
                  </pic:spPr>
                </pic:pic>
              </a:graphicData>
            </a:graphic>
            <wp14:sizeRelH relativeFrom="margin">
              <wp14:pctWidth>0</wp14:pctWidth>
            </wp14:sizeRelH>
            <wp14:sizeRelV relativeFrom="margin">
              <wp14:pctHeight>0</wp14:pctHeight>
            </wp14:sizeRelV>
          </wp:anchor>
        </w:drawing>
      </w:r>
      <w:r w:rsidR="00E2667A">
        <w:t xml:space="preserve"> </w:t>
      </w:r>
    </w:p>
    <w:p w14:paraId="0A37501D" w14:textId="31CF43A1" w:rsidR="00BD7592" w:rsidRPr="00B9294F" w:rsidRDefault="00BD7592" w:rsidP="77F77928">
      <w:pPr>
        <w:rPr>
          <w:b/>
          <w:bCs/>
          <w:sz w:val="24"/>
          <w:szCs w:val="24"/>
        </w:rPr>
      </w:pPr>
    </w:p>
    <w:p w14:paraId="738E925C" w14:textId="1DAF450D" w:rsidR="00E13790" w:rsidRDefault="00E13790" w:rsidP="00BD7592">
      <w:pPr>
        <w:rPr>
          <w:b/>
          <w:sz w:val="24"/>
        </w:rPr>
      </w:pPr>
    </w:p>
    <w:p w14:paraId="56CFA5B3" w14:textId="68D6BAD7"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136F45908E45496C922465981B5EA337"/>
          </w:placeholder>
          <w:showingPlcHdr/>
          <w:date>
            <w:dateFormat w:val="d-M-yyyy"/>
            <w:lid w:val="nl-NL"/>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51AA6A7A5B594B3BAB925C246A96F34A"/>
          </w:placeholder>
          <w:showingPlcHdr/>
          <w:date>
            <w:dateFormat w:val="d-M-yyyy"/>
            <w:lid w:val="nl-NL"/>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CB1761"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6976C9E3"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00226413">
        <w:rPr>
          <w:sz w:val="20"/>
          <w:szCs w:val="20"/>
        </w:rPr>
        <w:t>Huisartsencentrum Mierlo.</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703A0BF9"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00226413">
        <w:rPr>
          <w:sz w:val="20"/>
          <w:szCs w:val="20"/>
        </w:rPr>
        <w:t>Huisartsencentrum Mierlo.</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CCB2" w14:textId="77777777" w:rsidR="00892CF2" w:rsidRDefault="00892CF2">
      <w:r>
        <w:separator/>
      </w:r>
    </w:p>
  </w:endnote>
  <w:endnote w:type="continuationSeparator" w:id="0">
    <w:p w14:paraId="6BF64D35" w14:textId="77777777" w:rsidR="00892CF2" w:rsidRDefault="00892CF2">
      <w:r>
        <w:continuationSeparator/>
      </w:r>
    </w:p>
  </w:endnote>
  <w:endnote w:type="continuationNotice" w:id="1">
    <w:p w14:paraId="18F27C54" w14:textId="77777777" w:rsidR="00892CF2" w:rsidRDefault="00892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E4EC" w14:textId="77777777" w:rsidR="00892CF2" w:rsidRDefault="00892CF2">
      <w:r>
        <w:separator/>
      </w:r>
    </w:p>
  </w:footnote>
  <w:footnote w:type="continuationSeparator" w:id="0">
    <w:p w14:paraId="1157C22F" w14:textId="77777777" w:rsidR="00892CF2" w:rsidRDefault="00892CF2">
      <w:r>
        <w:continuationSeparator/>
      </w:r>
    </w:p>
  </w:footnote>
  <w:footnote w:type="continuationNotice" w:id="1">
    <w:p w14:paraId="06724196" w14:textId="77777777" w:rsidR="00892CF2" w:rsidRDefault="00892C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jJpQAuj64u2d0R4vSLtAHiNm4pK+KYmhwmjCrofTaaXMn8FWQPxp5QX2cgG9nTBFGyS9Z03XvkvgualhFdToA==" w:salt="Kr5zXlz+SjcgVMMxV6jkx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53604"/>
    <w:rsid w:val="00171A50"/>
    <w:rsid w:val="001B660C"/>
    <w:rsid w:val="001C5A22"/>
    <w:rsid w:val="0022071A"/>
    <w:rsid w:val="00224BF5"/>
    <w:rsid w:val="00226413"/>
    <w:rsid w:val="00237B34"/>
    <w:rsid w:val="002C47C0"/>
    <w:rsid w:val="003658E8"/>
    <w:rsid w:val="00405820"/>
    <w:rsid w:val="00406D8E"/>
    <w:rsid w:val="00413168"/>
    <w:rsid w:val="004311F2"/>
    <w:rsid w:val="00524852"/>
    <w:rsid w:val="005B5A86"/>
    <w:rsid w:val="005C37D3"/>
    <w:rsid w:val="00612DD3"/>
    <w:rsid w:val="00634D74"/>
    <w:rsid w:val="006A0510"/>
    <w:rsid w:val="007073E2"/>
    <w:rsid w:val="007256BC"/>
    <w:rsid w:val="0074134B"/>
    <w:rsid w:val="00752369"/>
    <w:rsid w:val="00764985"/>
    <w:rsid w:val="007C1CFD"/>
    <w:rsid w:val="007F6D88"/>
    <w:rsid w:val="00800879"/>
    <w:rsid w:val="0080240E"/>
    <w:rsid w:val="00840E12"/>
    <w:rsid w:val="00892CF2"/>
    <w:rsid w:val="008B1FAD"/>
    <w:rsid w:val="008D128A"/>
    <w:rsid w:val="0090186C"/>
    <w:rsid w:val="009243A3"/>
    <w:rsid w:val="00940E04"/>
    <w:rsid w:val="00962665"/>
    <w:rsid w:val="00A03D6B"/>
    <w:rsid w:val="00A13569"/>
    <w:rsid w:val="00A5144B"/>
    <w:rsid w:val="00A672B7"/>
    <w:rsid w:val="00A846C4"/>
    <w:rsid w:val="00A84BE6"/>
    <w:rsid w:val="00AB4C33"/>
    <w:rsid w:val="00AD4011"/>
    <w:rsid w:val="00AF47F9"/>
    <w:rsid w:val="00B2314B"/>
    <w:rsid w:val="00B559F7"/>
    <w:rsid w:val="00BD090C"/>
    <w:rsid w:val="00BD7592"/>
    <w:rsid w:val="00BE2BEF"/>
    <w:rsid w:val="00C32C0D"/>
    <w:rsid w:val="00C53A7A"/>
    <w:rsid w:val="00C91EB5"/>
    <w:rsid w:val="00CB1761"/>
    <w:rsid w:val="00CE0AD5"/>
    <w:rsid w:val="00D63A7A"/>
    <w:rsid w:val="00D930E9"/>
    <w:rsid w:val="00D9744F"/>
    <w:rsid w:val="00DB7FB4"/>
    <w:rsid w:val="00DC6DDA"/>
    <w:rsid w:val="00DF37E7"/>
    <w:rsid w:val="00E13790"/>
    <w:rsid w:val="00E2667A"/>
    <w:rsid w:val="00E359D7"/>
    <w:rsid w:val="00E57A36"/>
    <w:rsid w:val="00E93DBF"/>
    <w:rsid w:val="00E95A31"/>
    <w:rsid w:val="00EB06C9"/>
    <w:rsid w:val="00EB5D9F"/>
    <w:rsid w:val="00ED5EB4"/>
    <w:rsid w:val="00F22D61"/>
    <w:rsid w:val="00F25E31"/>
    <w:rsid w:val="00F34E72"/>
    <w:rsid w:val="00F57CF1"/>
    <w:rsid w:val="00F94961"/>
    <w:rsid w:val="00FB6EC6"/>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650C68E2-5ACB-4EE6-96D7-6A2330BA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
      <w:docPartPr>
        <w:name w:val="51AA6A7A5B594B3BAB925C246A96F34A"/>
        <w:category>
          <w:name w:val="Algemeen"/>
          <w:gallery w:val="placeholder"/>
        </w:category>
        <w:types>
          <w:type w:val="bbPlcHdr"/>
        </w:types>
        <w:behaviors>
          <w:behavior w:val="content"/>
        </w:behaviors>
        <w:guid w:val="{4BCFE689-1D86-4108-ACAD-27EE7CE51986}"/>
      </w:docPartPr>
      <w:docPartBody>
        <w:p w:rsidR="00C63D34" w:rsidRDefault="00C63D34" w:rsidP="00C63D34">
          <w:pPr>
            <w:pStyle w:val="51AA6A7A5B594B3BAB925C246A96F34A"/>
          </w:pPr>
          <w:r w:rsidRPr="001C5A22">
            <w:rPr>
              <w:rStyle w:val="Tekstvantijdelijkeaanduiding"/>
              <w:sz w:val="20"/>
              <w:szCs w:val="20"/>
            </w:rPr>
            <w:t>Klik of tik om een datum in te voeren</w:t>
          </w:r>
        </w:p>
      </w:docPartBody>
    </w:docPart>
    <w:docPart>
      <w:docPartPr>
        <w:name w:val="136F45908E45496C922465981B5EA337"/>
        <w:category>
          <w:name w:val="Algemeen"/>
          <w:gallery w:val="placeholder"/>
        </w:category>
        <w:types>
          <w:type w:val="bbPlcHdr"/>
        </w:types>
        <w:behaviors>
          <w:behavior w:val="content"/>
        </w:behaviors>
        <w:guid w:val="{0C9F677B-C252-4F95-A7D5-FEFAAEE16A0C}"/>
      </w:docPartPr>
      <w:docPartBody>
        <w:p w:rsidR="00C63D34" w:rsidRDefault="00C63D34" w:rsidP="00C63D34">
          <w:pPr>
            <w:pStyle w:val="136F45908E45496C922465981B5EA337"/>
          </w:pPr>
          <w:r w:rsidRPr="001C5A22">
            <w:rPr>
              <w:rStyle w:val="Tekstvantijdelijkeaanduiding"/>
              <w:sz w:val="20"/>
              <w:szCs w:val="20"/>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530E89"/>
    <w:rsid w:val="00576C29"/>
    <w:rsid w:val="009651DA"/>
    <w:rsid w:val="00983AD8"/>
    <w:rsid w:val="00BF31C4"/>
    <w:rsid w:val="00C63D34"/>
    <w:rsid w:val="00CA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D3E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3D34"/>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rPr>
  </w:style>
  <w:style w:type="paragraph" w:customStyle="1" w:styleId="51AA6A7A5B594B3BAB925C246A96F34A">
    <w:name w:val="51AA6A7A5B594B3BAB925C246A96F34A"/>
    <w:rsid w:val="00C63D34"/>
  </w:style>
  <w:style w:type="paragraph" w:customStyle="1" w:styleId="136F45908E45496C922465981B5EA337">
    <w:name w:val="136F45908E45496C922465981B5EA337"/>
    <w:rsid w:val="00C63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2.xml><?xml version="1.0" encoding="utf-8"?>
<ds:datastoreItem xmlns:ds="http://schemas.openxmlformats.org/officeDocument/2006/customXml" ds:itemID="{84D820D0-70F8-4BD3-9D0B-9A2659E1E2B6}">
  <ds:schemaRefs>
    <ds:schemaRef ds:uri="b3d4e337-94c2-4796-b04e-bc55e6c886a7"/>
    <ds:schemaRef ds:uri="http://purl.org/dc/elements/1.1/"/>
    <ds:schemaRef ds:uri="http://purl.org/dc/dcmitype/"/>
    <ds:schemaRef ds:uri="7ec2982b-2add-45e9-b9c8-43758761b86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37F6C1-EAB4-4009-845E-BC335415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E5EE6-701D-4EDF-BBBA-B9F20821D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444</Words>
  <Characters>2445</Characters>
  <Application>Microsoft Office Word</Application>
  <DocSecurity>0</DocSecurity>
  <Lines>20</Lines>
  <Paragraphs>5</Paragraphs>
  <ScaleCrop>false</ScaleCrop>
  <Company>Lesage ICT</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4</cp:revision>
  <dcterms:created xsi:type="dcterms:W3CDTF">2023-12-13T13:26:00Z</dcterms:created>
  <dcterms:modified xsi:type="dcterms:W3CDTF">2024-02-13T12:55:00Z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